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3253E" w14:textId="777FA6FC" w:rsidR="00920D96" w:rsidRPr="00EB73D0" w:rsidRDefault="00920D96" w:rsidP="00920D96">
      <w:pPr>
        <w:jc w:val="center"/>
        <w:rPr>
          <w:rFonts w:ascii="Garamond" w:hAnsi="Garamond"/>
          <w:b/>
          <w:bCs/>
          <w:sz w:val="22"/>
          <w:szCs w:val="22"/>
        </w:rPr>
      </w:pPr>
      <w:bookmarkStart w:id="0" w:name="_Hlk139875389"/>
      <w:r w:rsidRPr="00EB73D0">
        <w:rPr>
          <w:rFonts w:ascii="Garamond" w:hAnsi="Garamond"/>
          <w:b/>
          <w:bCs/>
          <w:sz w:val="22"/>
          <w:szCs w:val="22"/>
        </w:rPr>
        <w:t xml:space="preserve">Príloha č </w:t>
      </w:r>
      <w:r w:rsidR="00503D66">
        <w:rPr>
          <w:rFonts w:ascii="Garamond" w:hAnsi="Garamond"/>
          <w:b/>
          <w:bCs/>
          <w:sz w:val="22"/>
          <w:szCs w:val="22"/>
        </w:rPr>
        <w:t>4</w:t>
      </w:r>
    </w:p>
    <w:p w14:paraId="4DE88CE5" w14:textId="77777777" w:rsidR="00920D96" w:rsidRPr="00EB73D0" w:rsidRDefault="00920D96" w:rsidP="00920D96">
      <w:pPr>
        <w:jc w:val="center"/>
        <w:rPr>
          <w:rFonts w:ascii="Garamond" w:hAnsi="Garamond"/>
          <w:b/>
          <w:bCs/>
          <w:sz w:val="22"/>
          <w:szCs w:val="22"/>
        </w:rPr>
      </w:pPr>
      <w:r w:rsidRPr="00EB73D0">
        <w:rPr>
          <w:rFonts w:ascii="Garamond" w:hAnsi="Garamond"/>
          <w:b/>
          <w:bCs/>
          <w:sz w:val="22"/>
          <w:szCs w:val="22"/>
        </w:rPr>
        <w:t>Čestné vyhlásenie dodávateľa – sankčné opatrenia</w:t>
      </w:r>
    </w:p>
    <w:bookmarkEnd w:id="0"/>
    <w:p w14:paraId="6D721112" w14:textId="77777777" w:rsidR="00920D96" w:rsidRPr="00EB73D0" w:rsidRDefault="00920D96" w:rsidP="00920D96">
      <w:pPr>
        <w:rPr>
          <w:rFonts w:ascii="Garamond" w:hAnsi="Garamond"/>
          <w:b/>
          <w:bCs/>
          <w:sz w:val="22"/>
          <w:szCs w:val="22"/>
        </w:rPr>
      </w:pPr>
    </w:p>
    <w:p w14:paraId="746F99ED" w14:textId="77777777" w:rsidR="00920D96" w:rsidRPr="00400178" w:rsidRDefault="00920D96" w:rsidP="00920D96">
      <w:pPr>
        <w:ind w:right="401"/>
        <w:jc w:val="center"/>
        <w:rPr>
          <w:rFonts w:ascii="Garamond" w:hAnsi="Garamond" w:cs="Calibri"/>
          <w:b/>
          <w:sz w:val="22"/>
          <w:szCs w:val="22"/>
        </w:rPr>
      </w:pPr>
    </w:p>
    <w:p w14:paraId="7870FFAC" w14:textId="77777777" w:rsidR="00920D96" w:rsidRPr="00EB73D0" w:rsidRDefault="00920D96" w:rsidP="00920D96">
      <w:pPr>
        <w:rPr>
          <w:rFonts w:eastAsia="Arial Narrow" w:cs="Arial"/>
          <w:sz w:val="22"/>
          <w:szCs w:val="22"/>
        </w:rPr>
      </w:pPr>
    </w:p>
    <w:p w14:paraId="220D5CF3" w14:textId="77777777" w:rsidR="00920D96" w:rsidRPr="00EB73D0" w:rsidRDefault="00920D96" w:rsidP="00920D96">
      <w:pPr>
        <w:jc w:val="center"/>
        <w:rPr>
          <w:rFonts w:ascii="Garamond" w:hAnsi="Garamond" w:cs="Arial"/>
          <w:sz w:val="22"/>
          <w:szCs w:val="22"/>
        </w:rPr>
      </w:pPr>
      <w:r w:rsidRPr="00EB73D0">
        <w:rPr>
          <w:rFonts w:ascii="Garamond" w:hAnsi="Garamond" w:cs="Arial"/>
          <w:b/>
          <w:sz w:val="22"/>
          <w:szCs w:val="22"/>
        </w:rPr>
        <w:t xml:space="preserve">ČESTNÉ VYHLÁSENIE </w:t>
      </w:r>
    </w:p>
    <w:p w14:paraId="75B3ACAB" w14:textId="77777777" w:rsidR="00920D96" w:rsidRPr="00EB73D0" w:rsidRDefault="00920D96" w:rsidP="00920D96">
      <w:pPr>
        <w:pStyle w:val="Odsekzoznamu"/>
        <w:spacing w:after="120" w:line="240" w:lineRule="auto"/>
        <w:ind w:left="0"/>
        <w:jc w:val="both"/>
        <w:rPr>
          <w:rFonts w:ascii="Garamond" w:hAnsi="Garamond" w:cs="Arial"/>
          <w:b/>
        </w:rPr>
      </w:pPr>
    </w:p>
    <w:p w14:paraId="08F40686" w14:textId="150070AF" w:rsidR="00920D96" w:rsidRPr="00EB73D0" w:rsidRDefault="00920D96" w:rsidP="00920D96">
      <w:pPr>
        <w:rPr>
          <w:rFonts w:ascii="Garamond" w:hAnsi="Garamond" w:cs="Arial"/>
          <w:b/>
          <w:iCs/>
          <w:sz w:val="22"/>
          <w:szCs w:val="22"/>
          <w:lang w:eastAsia="cs-CZ"/>
        </w:rPr>
      </w:pPr>
      <w:r w:rsidRPr="00EB73D0">
        <w:rPr>
          <w:rFonts w:ascii="Garamond" w:hAnsi="Garamond" w:cs="Arial"/>
          <w:sz w:val="22"/>
          <w:szCs w:val="22"/>
        </w:rPr>
        <w:t xml:space="preserve">Spoločnosť </w:t>
      </w:r>
      <w:r w:rsidRPr="00104604">
        <w:rPr>
          <w:rFonts w:ascii="Garamond" w:hAnsi="Garamond" w:cs="Arial"/>
          <w:sz w:val="22"/>
          <w:szCs w:val="22"/>
          <w:highlight w:val="lightGray"/>
        </w:rPr>
        <w:t>[●]</w:t>
      </w:r>
      <w:r w:rsidRPr="00104604">
        <w:rPr>
          <w:rFonts w:ascii="Garamond" w:hAnsi="Garamond" w:cs="Arial"/>
          <w:sz w:val="22"/>
          <w:szCs w:val="22"/>
        </w:rPr>
        <w:t xml:space="preserve"> </w:t>
      </w:r>
      <w:r w:rsidRPr="00104604">
        <w:rPr>
          <w:rFonts w:ascii="Garamond" w:hAnsi="Garamond" w:cs="Arial"/>
          <w:sz w:val="22"/>
          <w:szCs w:val="22"/>
          <w:highlight w:val="lightGray"/>
        </w:rPr>
        <w:t>[v prípade fyzickej osoby podnikateľa uviesť meno, priezvisko</w:t>
      </w:r>
      <w:r w:rsidRPr="00104604">
        <w:rPr>
          <w:rFonts w:ascii="Garamond" w:hAnsi="Garamond" w:cs="Arial"/>
          <w:sz w:val="22"/>
          <w:szCs w:val="22"/>
          <w:highlight w:val="darkGray"/>
        </w:rPr>
        <w:t>]</w:t>
      </w:r>
      <w:r w:rsidRPr="00EB73D0">
        <w:rPr>
          <w:rFonts w:ascii="Garamond" w:hAnsi="Garamond" w:cs="Arial"/>
          <w:b/>
          <w:sz w:val="22"/>
          <w:szCs w:val="22"/>
          <w:lang w:eastAsia="cs-CZ"/>
        </w:rPr>
        <w:t xml:space="preserve">, </w:t>
      </w:r>
      <w:r w:rsidRPr="00EB73D0">
        <w:rPr>
          <w:rFonts w:ascii="Garamond" w:hAnsi="Garamond" w:cs="Arial"/>
          <w:sz w:val="22"/>
          <w:szCs w:val="22"/>
          <w:lang w:eastAsia="cs-CZ"/>
        </w:rPr>
        <w:t>so sídlom</w:t>
      </w:r>
      <w:r w:rsidRPr="00104604">
        <w:rPr>
          <w:rFonts w:ascii="Garamond" w:hAnsi="Garamond" w:cs="Arial"/>
          <w:sz w:val="22"/>
          <w:szCs w:val="22"/>
          <w:highlight w:val="lightGray"/>
          <w:lang w:eastAsia="cs-CZ"/>
        </w:rPr>
        <w:t>:</w:t>
      </w:r>
      <w:r w:rsidRPr="00104604">
        <w:rPr>
          <w:rFonts w:ascii="Garamond" w:hAnsi="Garamond" w:cs="Arial"/>
          <w:sz w:val="22"/>
          <w:szCs w:val="22"/>
          <w:highlight w:val="lightGray"/>
        </w:rPr>
        <w:t xml:space="preserve"> [●]</w:t>
      </w:r>
      <w:r w:rsidRPr="00EB73D0">
        <w:rPr>
          <w:rFonts w:ascii="Garamond" w:hAnsi="Garamond" w:cs="Arial"/>
          <w:sz w:val="22"/>
          <w:szCs w:val="22"/>
          <w:lang w:eastAsia="cs-CZ"/>
        </w:rPr>
        <w:t xml:space="preserve">, zapísaná v Obchodnom registri Okresného súdu </w:t>
      </w:r>
      <w:r w:rsidRPr="00104604">
        <w:rPr>
          <w:rFonts w:ascii="Garamond" w:hAnsi="Garamond" w:cs="Arial"/>
          <w:sz w:val="22"/>
          <w:szCs w:val="22"/>
          <w:highlight w:val="lightGray"/>
        </w:rPr>
        <w:t>[●]</w:t>
      </w:r>
      <w:r w:rsidRPr="00EB73D0">
        <w:rPr>
          <w:rFonts w:ascii="Garamond" w:hAnsi="Garamond" w:cs="Arial"/>
          <w:sz w:val="22"/>
          <w:szCs w:val="22"/>
          <w:lang w:eastAsia="cs-CZ"/>
        </w:rPr>
        <w:t xml:space="preserve">, oddiel: </w:t>
      </w:r>
      <w:r w:rsidRPr="00104604">
        <w:rPr>
          <w:rFonts w:ascii="Garamond" w:hAnsi="Garamond" w:cs="Arial"/>
          <w:sz w:val="22"/>
          <w:szCs w:val="22"/>
          <w:highlight w:val="lightGray"/>
        </w:rPr>
        <w:t>[●]</w:t>
      </w:r>
      <w:r w:rsidRPr="00EB73D0">
        <w:rPr>
          <w:rFonts w:ascii="Garamond" w:hAnsi="Garamond" w:cs="Arial"/>
          <w:sz w:val="22"/>
          <w:szCs w:val="22"/>
          <w:lang w:eastAsia="cs-CZ"/>
        </w:rPr>
        <w:t>,  vložka č</w:t>
      </w:r>
      <w:r w:rsidRPr="00104604">
        <w:rPr>
          <w:rFonts w:ascii="Garamond" w:hAnsi="Garamond" w:cs="Arial"/>
          <w:sz w:val="22"/>
          <w:szCs w:val="22"/>
          <w:highlight w:val="lightGray"/>
          <w:lang w:eastAsia="cs-CZ"/>
        </w:rPr>
        <w:t>.:</w:t>
      </w:r>
      <w:r w:rsidRPr="00104604">
        <w:rPr>
          <w:rFonts w:ascii="Garamond" w:hAnsi="Garamond" w:cs="Arial"/>
          <w:sz w:val="22"/>
          <w:szCs w:val="22"/>
          <w:highlight w:val="lightGray"/>
        </w:rPr>
        <w:t xml:space="preserve"> [●]</w:t>
      </w:r>
      <w:r w:rsidRPr="00104604">
        <w:rPr>
          <w:rFonts w:ascii="Garamond" w:hAnsi="Garamond" w:cs="Arial"/>
          <w:sz w:val="22"/>
          <w:szCs w:val="22"/>
          <w:highlight w:val="lightGray"/>
          <w:lang w:eastAsia="cs-CZ"/>
        </w:rPr>
        <w:t>,</w:t>
      </w:r>
      <w:r w:rsidRPr="00EB73D0">
        <w:rPr>
          <w:rFonts w:ascii="Garamond" w:hAnsi="Garamond" w:cs="Arial"/>
          <w:sz w:val="22"/>
          <w:szCs w:val="22"/>
          <w:lang w:eastAsia="cs-CZ"/>
        </w:rPr>
        <w:t xml:space="preserve"> IČO</w:t>
      </w:r>
      <w:r w:rsidRPr="00104604">
        <w:rPr>
          <w:rFonts w:ascii="Garamond" w:hAnsi="Garamond" w:cs="Arial"/>
          <w:sz w:val="22"/>
          <w:szCs w:val="22"/>
          <w:highlight w:val="lightGray"/>
          <w:lang w:eastAsia="cs-CZ"/>
        </w:rPr>
        <w:t xml:space="preserve">: </w:t>
      </w:r>
      <w:r w:rsidRPr="00104604">
        <w:rPr>
          <w:rFonts w:ascii="Garamond" w:hAnsi="Garamond" w:cs="Arial"/>
          <w:sz w:val="22"/>
          <w:szCs w:val="22"/>
          <w:highlight w:val="lightGray"/>
        </w:rPr>
        <w:t>[●]</w:t>
      </w:r>
      <w:r w:rsidRPr="00EB73D0">
        <w:rPr>
          <w:rFonts w:ascii="Garamond" w:hAnsi="Garamond" w:cs="Arial"/>
          <w:sz w:val="22"/>
          <w:szCs w:val="22"/>
        </w:rPr>
        <w:t xml:space="preserve"> </w:t>
      </w:r>
      <w:r w:rsidRPr="00EB73D0">
        <w:rPr>
          <w:rFonts w:ascii="Garamond" w:hAnsi="Garamond" w:cs="Arial"/>
          <w:iCs/>
          <w:sz w:val="22"/>
          <w:szCs w:val="22"/>
          <w:lang w:eastAsia="cs-CZ"/>
        </w:rPr>
        <w:t xml:space="preserve">zastúpená </w:t>
      </w:r>
      <w:r w:rsidRPr="00104604">
        <w:rPr>
          <w:rFonts w:ascii="Garamond" w:hAnsi="Garamond" w:cs="Arial"/>
          <w:sz w:val="22"/>
          <w:szCs w:val="22"/>
          <w:highlight w:val="lightGray"/>
        </w:rPr>
        <w:t>[●]</w:t>
      </w:r>
      <w:r w:rsidRPr="00EB73D0">
        <w:rPr>
          <w:rFonts w:ascii="Garamond" w:hAnsi="Garamond" w:cs="Arial"/>
          <w:sz w:val="22"/>
          <w:szCs w:val="22"/>
          <w:shd w:val="clear" w:color="auto" w:fill="FFFFFF"/>
        </w:rPr>
        <w:t xml:space="preserve">, nar. </w:t>
      </w:r>
      <w:r w:rsidRPr="00104604">
        <w:rPr>
          <w:rFonts w:ascii="Garamond" w:hAnsi="Garamond" w:cs="Arial"/>
          <w:sz w:val="22"/>
          <w:szCs w:val="22"/>
          <w:highlight w:val="lightGray"/>
        </w:rPr>
        <w:t>[●]</w:t>
      </w:r>
      <w:r w:rsidRPr="00EB73D0">
        <w:rPr>
          <w:rFonts w:ascii="Garamond" w:hAnsi="Garamond" w:cs="Arial"/>
          <w:sz w:val="22"/>
          <w:szCs w:val="22"/>
          <w:shd w:val="clear" w:color="auto" w:fill="FFFFFF"/>
        </w:rPr>
        <w:t xml:space="preserve">, trvale bytom: </w:t>
      </w:r>
      <w:r w:rsidRPr="00104604">
        <w:rPr>
          <w:rFonts w:ascii="Garamond" w:hAnsi="Garamond" w:cs="Arial"/>
          <w:sz w:val="22"/>
          <w:szCs w:val="22"/>
          <w:highlight w:val="lightGray"/>
        </w:rPr>
        <w:t>[●]</w:t>
      </w:r>
      <w:r w:rsidRPr="00EB73D0">
        <w:rPr>
          <w:rFonts w:ascii="Garamond" w:hAnsi="Garamond" w:cs="Arial"/>
          <w:sz w:val="22"/>
          <w:szCs w:val="22"/>
          <w:shd w:val="clear" w:color="auto" w:fill="FFFFFF"/>
        </w:rPr>
        <w:t>, štátna príslušnosť</w:t>
      </w:r>
      <w:r w:rsidRPr="00104604">
        <w:rPr>
          <w:rFonts w:ascii="Garamond" w:hAnsi="Garamond" w:cs="Arial"/>
          <w:sz w:val="22"/>
          <w:szCs w:val="22"/>
          <w:highlight w:val="lightGray"/>
          <w:shd w:val="clear" w:color="auto" w:fill="FFFFFF"/>
        </w:rPr>
        <w:t xml:space="preserve">: </w:t>
      </w:r>
      <w:r w:rsidRPr="00104604">
        <w:rPr>
          <w:rFonts w:ascii="Garamond" w:hAnsi="Garamond" w:cs="Arial"/>
          <w:sz w:val="22"/>
          <w:szCs w:val="22"/>
          <w:highlight w:val="lightGray"/>
        </w:rPr>
        <w:t>[●]</w:t>
      </w:r>
      <w:r w:rsidRPr="00EB73D0">
        <w:rPr>
          <w:rFonts w:ascii="Garamond" w:hAnsi="Garamond" w:cs="Arial"/>
          <w:sz w:val="22"/>
          <w:szCs w:val="22"/>
          <w:lang w:eastAsia="cs-CZ"/>
        </w:rPr>
        <w:t xml:space="preserve"> a </w:t>
      </w:r>
      <w:r w:rsidRPr="00104604">
        <w:rPr>
          <w:rFonts w:ascii="Garamond" w:hAnsi="Garamond" w:cs="Arial"/>
          <w:sz w:val="22"/>
          <w:szCs w:val="22"/>
          <w:highlight w:val="lightGray"/>
        </w:rPr>
        <w:t>[●]</w:t>
      </w:r>
      <w:r w:rsidRPr="00EB73D0">
        <w:rPr>
          <w:rFonts w:ascii="Garamond" w:hAnsi="Garamond" w:cs="Arial"/>
          <w:sz w:val="22"/>
          <w:szCs w:val="22"/>
          <w:lang w:eastAsia="cs-CZ"/>
        </w:rPr>
        <w:t xml:space="preserve"> (ďalej len ako </w:t>
      </w:r>
      <w:r w:rsidRPr="00EB73D0">
        <w:rPr>
          <w:rFonts w:ascii="Garamond" w:hAnsi="Garamond" w:cs="Arial"/>
          <w:b/>
          <w:iCs/>
          <w:sz w:val="22"/>
          <w:szCs w:val="22"/>
          <w:lang w:eastAsia="cs-CZ"/>
        </w:rPr>
        <w:t>„Dodávateľ“</w:t>
      </w:r>
      <w:r w:rsidRPr="00EB73D0">
        <w:rPr>
          <w:rFonts w:ascii="Garamond" w:hAnsi="Garamond" w:cs="Arial"/>
          <w:iCs/>
          <w:sz w:val="22"/>
          <w:szCs w:val="22"/>
          <w:lang w:eastAsia="cs-CZ"/>
        </w:rPr>
        <w:t>)</w:t>
      </w:r>
    </w:p>
    <w:p w14:paraId="14AAF376" w14:textId="77777777" w:rsidR="00920D96" w:rsidRPr="00EB73D0" w:rsidRDefault="00920D96" w:rsidP="00920D96">
      <w:pPr>
        <w:pStyle w:val="Zkladntext"/>
        <w:tabs>
          <w:tab w:val="left" w:pos="426"/>
        </w:tabs>
        <w:spacing w:line="276" w:lineRule="auto"/>
        <w:rPr>
          <w:rFonts w:ascii="Garamond" w:hAnsi="Garamond" w:cs="Arial"/>
          <w:sz w:val="22"/>
          <w:szCs w:val="22"/>
        </w:rPr>
      </w:pPr>
    </w:p>
    <w:p w14:paraId="7D4AB2DB" w14:textId="77777777" w:rsidR="00920D96" w:rsidRPr="00EB73D0" w:rsidRDefault="00920D96" w:rsidP="00920D96">
      <w:pPr>
        <w:pStyle w:val="Odsekzoznamu"/>
        <w:spacing w:after="120"/>
        <w:ind w:left="0"/>
        <w:jc w:val="center"/>
        <w:rPr>
          <w:rFonts w:ascii="Garamond" w:hAnsi="Garamond" w:cs="Arial"/>
          <w:b/>
        </w:rPr>
      </w:pPr>
      <w:r w:rsidRPr="00EB73D0">
        <w:rPr>
          <w:rFonts w:ascii="Garamond" w:hAnsi="Garamond" w:cs="Arial"/>
          <w:b/>
        </w:rPr>
        <w:t>týmto čestne vyhlasuje, že:</w:t>
      </w:r>
    </w:p>
    <w:p w14:paraId="35BC7638" w14:textId="77777777" w:rsidR="00920D96" w:rsidRPr="00EB73D0" w:rsidRDefault="00920D96" w:rsidP="00920D96">
      <w:pPr>
        <w:rPr>
          <w:rFonts w:ascii="Garamond" w:eastAsia="Arial Narrow" w:hAnsi="Garamond" w:cs="Arial"/>
          <w:sz w:val="22"/>
          <w:szCs w:val="22"/>
        </w:rPr>
      </w:pPr>
    </w:p>
    <w:p w14:paraId="1A100329" w14:textId="77777777" w:rsidR="00920D96" w:rsidRPr="00EB73D0" w:rsidRDefault="00920D96" w:rsidP="00920D96">
      <w:pPr>
        <w:pStyle w:val="Odsekzoznamu"/>
        <w:numPr>
          <w:ilvl w:val="0"/>
          <w:numId w:val="1"/>
        </w:numPr>
        <w:spacing w:after="160" w:line="259" w:lineRule="auto"/>
        <w:jc w:val="both"/>
        <w:rPr>
          <w:rFonts w:ascii="Garamond" w:eastAsia="Arial Narrow" w:hAnsi="Garamond" w:cs="Arial"/>
        </w:rPr>
      </w:pPr>
      <w:r w:rsidRPr="00EB73D0">
        <w:rPr>
          <w:rFonts w:ascii="Garamond" w:eastAsia="Arial Narrow" w:hAnsi="Garamond" w:cs="Arial"/>
        </w:rPr>
        <w:t xml:space="preserve">nie je ruským alebo bieloruským štátnym príslušníkom alebo fyzickou alebo právnickou osobou, subjektom alebo orgánom usadeným v Ruskej federácii alebo Bieloruskej republike. </w:t>
      </w:r>
    </w:p>
    <w:p w14:paraId="7355F3F0" w14:textId="77777777" w:rsidR="00920D96" w:rsidRPr="00EB73D0" w:rsidRDefault="00920D96" w:rsidP="00920D96">
      <w:pPr>
        <w:pStyle w:val="Odsekzoznamu"/>
        <w:numPr>
          <w:ilvl w:val="0"/>
          <w:numId w:val="1"/>
        </w:numPr>
        <w:spacing w:after="160" w:line="259" w:lineRule="auto"/>
        <w:jc w:val="both"/>
        <w:rPr>
          <w:rFonts w:ascii="Garamond" w:eastAsia="Arial Narrow" w:hAnsi="Garamond" w:cs="Arial"/>
        </w:rPr>
      </w:pPr>
      <w:r w:rsidRPr="00EB73D0">
        <w:rPr>
          <w:rFonts w:ascii="Garamond" w:eastAsia="Arial Narrow" w:hAnsi="Garamond" w:cs="Arial"/>
        </w:rPr>
        <w:t>nie je vlastnená z viac ako 50 % priamo alebo nepriamo subjektom uvedeným v bode 1.</w:t>
      </w:r>
    </w:p>
    <w:p w14:paraId="437C394B" w14:textId="77777777" w:rsidR="00920D96" w:rsidRPr="00EB73D0" w:rsidRDefault="00920D96" w:rsidP="00920D96">
      <w:pPr>
        <w:pStyle w:val="Odsekzoznamu"/>
        <w:numPr>
          <w:ilvl w:val="0"/>
          <w:numId w:val="1"/>
        </w:numPr>
        <w:spacing w:after="160" w:line="259" w:lineRule="auto"/>
        <w:jc w:val="both"/>
        <w:rPr>
          <w:rFonts w:ascii="Garamond" w:eastAsia="Arial Narrow" w:hAnsi="Garamond" w:cs="Arial"/>
        </w:rPr>
      </w:pPr>
      <w:r w:rsidRPr="00EB73D0">
        <w:rPr>
          <w:rFonts w:ascii="Garamond" w:eastAsia="Arial Narrow" w:hAnsi="Garamond" w:cs="Arial"/>
        </w:rPr>
        <w:t xml:space="preserve">nekoná v mene alebo na základe pokynov subjektu uvedeného v bode 1 alebo 2. </w:t>
      </w:r>
    </w:p>
    <w:p w14:paraId="0FAEDCDF" w14:textId="77777777" w:rsidR="00920D96" w:rsidRPr="00EB73D0" w:rsidRDefault="00920D96" w:rsidP="00920D96">
      <w:pPr>
        <w:pStyle w:val="Odsekzoznamu"/>
        <w:numPr>
          <w:ilvl w:val="0"/>
          <w:numId w:val="1"/>
        </w:numPr>
        <w:spacing w:after="160" w:line="259" w:lineRule="auto"/>
        <w:jc w:val="both"/>
        <w:rPr>
          <w:rFonts w:ascii="Garamond" w:eastAsia="Arial Narrow" w:hAnsi="Garamond" w:cs="Arial"/>
        </w:rPr>
      </w:pPr>
      <w:r w:rsidRPr="00EB73D0">
        <w:rPr>
          <w:rFonts w:ascii="Garamond" w:eastAsia="Arial Narrow" w:hAnsi="Garamond" w:cs="Arial"/>
        </w:rPr>
        <w:t>nebude plniť svoje záväzky vyplývajúce zo zmluvy so subdodávateľmi, dodávateľmi alebo subjektmi podľa bodu 1 až 3, ktorých kapacity sa využívajú v zmysle smerníc o verejnom obstarávaní v pomere viac ako 10 % hodnoty zákazky.</w:t>
      </w:r>
    </w:p>
    <w:p w14:paraId="425C1CB2" w14:textId="77777777" w:rsidR="00920D96" w:rsidRPr="00EB73D0" w:rsidRDefault="00920D96" w:rsidP="00920D96">
      <w:pPr>
        <w:pStyle w:val="Odsekzoznamu"/>
        <w:numPr>
          <w:ilvl w:val="0"/>
          <w:numId w:val="1"/>
        </w:numPr>
        <w:spacing w:after="160" w:line="259" w:lineRule="auto"/>
        <w:jc w:val="both"/>
        <w:rPr>
          <w:rFonts w:ascii="Garamond" w:eastAsia="Arial Narrow" w:hAnsi="Garamond" w:cs="Arial"/>
        </w:rPr>
      </w:pPr>
      <w:r w:rsidRPr="00EB73D0">
        <w:rPr>
          <w:rFonts w:ascii="Garamond" w:eastAsia="Arial Narrow" w:hAnsi="Garamond" w:cs="Arial"/>
        </w:rPr>
        <w:t>nemá a/alebo jej subdodávateľ a/alebo iný subjekt, ktorý koná v mene Dodávateľa a/alebo na základe pokynov Dodávateľa sídlo alebo majetkovú účasť v Ruskej federácii alebo Bieloruskej republike.</w:t>
      </w:r>
    </w:p>
    <w:p w14:paraId="62C5AFA7" w14:textId="77777777" w:rsidR="00920D96" w:rsidRPr="00EB73D0" w:rsidRDefault="00920D96" w:rsidP="00920D96">
      <w:pPr>
        <w:pStyle w:val="Odsekzoznamu"/>
        <w:numPr>
          <w:ilvl w:val="0"/>
          <w:numId w:val="1"/>
        </w:numPr>
        <w:spacing w:after="160" w:line="259" w:lineRule="auto"/>
        <w:jc w:val="both"/>
        <w:rPr>
          <w:rFonts w:ascii="Garamond" w:hAnsi="Garamond" w:cs="Arial"/>
        </w:rPr>
      </w:pPr>
      <w:r w:rsidRPr="00EB73D0">
        <w:rPr>
          <w:rFonts w:ascii="Garamond" w:eastAsia="Arial Narrow" w:hAnsi="Garamond" w:cs="Arial"/>
        </w:rPr>
        <w:t>údaje uvedené v Obchodnom registri, Registri partnerov verejného sektora a/alebo v iných verejných registroch Slovenskej republiky sú úplné a správne.</w:t>
      </w:r>
    </w:p>
    <w:p w14:paraId="54F09573" w14:textId="77777777" w:rsidR="00920D96" w:rsidRPr="00EB73D0" w:rsidRDefault="00920D96" w:rsidP="00920D96">
      <w:pPr>
        <w:rPr>
          <w:rFonts w:ascii="Garamond" w:hAnsi="Garamond" w:cs="Arial"/>
          <w:sz w:val="22"/>
          <w:szCs w:val="22"/>
        </w:rPr>
      </w:pPr>
    </w:p>
    <w:p w14:paraId="2CA23951" w14:textId="77777777" w:rsidR="00920D96" w:rsidRPr="00EB73D0" w:rsidRDefault="00920D96" w:rsidP="00920D96">
      <w:pPr>
        <w:pBdr>
          <w:bottom w:val="single" w:sz="12" w:space="1" w:color="auto"/>
        </w:pBdr>
        <w:rPr>
          <w:rFonts w:ascii="Garamond" w:eastAsia="Arial Narrow" w:hAnsi="Garamond" w:cs="Arial"/>
          <w:bCs/>
          <w:sz w:val="22"/>
          <w:szCs w:val="22"/>
        </w:rPr>
      </w:pPr>
      <w:r w:rsidRPr="00EB73D0">
        <w:rPr>
          <w:rFonts w:ascii="Garamond" w:eastAsia="Arial Narrow" w:hAnsi="Garamond" w:cs="Arial"/>
          <w:bCs/>
          <w:sz w:val="22"/>
          <w:szCs w:val="22"/>
        </w:rPr>
        <w:t>V prípade, ak je niektoré z vyššie uvedených vyhlásení nepravdivé, uveďte prosím podrobnosti:</w:t>
      </w:r>
    </w:p>
    <w:p w14:paraId="667D986A" w14:textId="77777777" w:rsidR="00920D96" w:rsidRPr="00EB73D0" w:rsidRDefault="00920D96" w:rsidP="00920D96">
      <w:pPr>
        <w:rPr>
          <w:rFonts w:ascii="Garamond" w:eastAsia="Arial Narrow" w:hAnsi="Garamond" w:cs="Arial"/>
          <w:bCs/>
          <w:sz w:val="22"/>
          <w:szCs w:val="22"/>
        </w:rPr>
      </w:pPr>
      <w:r w:rsidRPr="00EB73D0">
        <w:rPr>
          <w:rFonts w:ascii="Garamond" w:eastAsia="Arial Narrow" w:hAnsi="Garamond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B4CF8FD" w14:textId="77777777" w:rsidR="00920D96" w:rsidRPr="00EB73D0" w:rsidRDefault="00920D96" w:rsidP="00920D96">
      <w:pPr>
        <w:rPr>
          <w:rFonts w:ascii="Garamond" w:eastAsia="Arial Narrow" w:hAnsi="Garamond" w:cs="Arial"/>
          <w:bCs/>
          <w:sz w:val="22"/>
          <w:szCs w:val="22"/>
        </w:rPr>
      </w:pPr>
    </w:p>
    <w:p w14:paraId="52F903FC" w14:textId="77777777" w:rsidR="00920D96" w:rsidRPr="00EB73D0" w:rsidRDefault="00920D96" w:rsidP="00920D96">
      <w:pPr>
        <w:rPr>
          <w:rFonts w:ascii="Garamond" w:eastAsia="Arial Narrow" w:hAnsi="Garamond" w:cs="Arial"/>
          <w:bCs/>
          <w:sz w:val="22"/>
          <w:szCs w:val="22"/>
        </w:rPr>
      </w:pPr>
    </w:p>
    <w:p w14:paraId="7C2F96C0" w14:textId="7EA9A15C" w:rsidR="00920D96" w:rsidRPr="00400178" w:rsidRDefault="00920D96" w:rsidP="00920D96">
      <w:pPr>
        <w:suppressAutoHyphens/>
        <w:rPr>
          <w:rFonts w:ascii="Garamond" w:hAnsi="Garamond" w:cs="Arial"/>
          <w:sz w:val="22"/>
          <w:szCs w:val="22"/>
          <w:lang w:eastAsia="ar-SA"/>
        </w:rPr>
      </w:pPr>
      <w:r w:rsidRPr="00400178">
        <w:rPr>
          <w:rFonts w:ascii="Garamond" w:hAnsi="Garamond" w:cs="Arial"/>
          <w:sz w:val="22"/>
          <w:szCs w:val="22"/>
          <w:lang w:eastAsia="ar-SA"/>
        </w:rPr>
        <w:t>V _</w:t>
      </w:r>
      <w:r w:rsidRPr="00362DEC">
        <w:rPr>
          <w:rFonts w:ascii="Garamond" w:hAnsi="Garamond"/>
          <w:sz w:val="22"/>
          <w:szCs w:val="22"/>
          <w:highlight w:val="lightGray"/>
        </w:rPr>
        <w:t xml:space="preserve"> doplní uchádzač</w:t>
      </w:r>
      <w:r>
        <w:rPr>
          <w:rFonts w:ascii="Garamond" w:hAnsi="Garamond"/>
          <w:sz w:val="22"/>
          <w:szCs w:val="22"/>
        </w:rPr>
        <w:t xml:space="preserve"> </w:t>
      </w:r>
      <w:r w:rsidRPr="00400178">
        <w:rPr>
          <w:rFonts w:ascii="Garamond" w:hAnsi="Garamond" w:cs="Arial"/>
          <w:sz w:val="22"/>
          <w:szCs w:val="22"/>
          <w:lang w:eastAsia="ar-SA"/>
        </w:rPr>
        <w:t>_, dňa __</w:t>
      </w:r>
      <w:r w:rsidRPr="00362DEC">
        <w:rPr>
          <w:rFonts w:ascii="Garamond" w:hAnsi="Garamond"/>
          <w:sz w:val="22"/>
          <w:szCs w:val="22"/>
          <w:highlight w:val="lightGray"/>
        </w:rPr>
        <w:t xml:space="preserve"> doplní uchádzač</w:t>
      </w:r>
      <w:r>
        <w:rPr>
          <w:rFonts w:ascii="Garamond" w:hAnsi="Garamond"/>
          <w:sz w:val="22"/>
          <w:szCs w:val="22"/>
        </w:rPr>
        <w:t xml:space="preserve"> </w:t>
      </w:r>
      <w:r w:rsidRPr="00400178">
        <w:rPr>
          <w:rFonts w:ascii="Garamond" w:hAnsi="Garamond" w:cs="Arial"/>
          <w:sz w:val="22"/>
          <w:szCs w:val="22"/>
          <w:lang w:eastAsia="ar-SA"/>
        </w:rPr>
        <w:t>__202</w:t>
      </w:r>
      <w:r w:rsidR="00B079E7">
        <w:rPr>
          <w:rFonts w:ascii="Garamond" w:hAnsi="Garamond" w:cs="Arial"/>
          <w:sz w:val="22"/>
          <w:szCs w:val="22"/>
          <w:lang w:eastAsia="ar-SA"/>
        </w:rPr>
        <w:t>6</w:t>
      </w:r>
    </w:p>
    <w:p w14:paraId="48B74754" w14:textId="77777777" w:rsidR="00920D96" w:rsidRPr="00400178" w:rsidRDefault="00920D96" w:rsidP="00920D96">
      <w:pPr>
        <w:suppressAutoHyphens/>
        <w:rPr>
          <w:rFonts w:ascii="Garamond" w:hAnsi="Garamond" w:cs="Arial"/>
          <w:sz w:val="22"/>
          <w:szCs w:val="22"/>
          <w:lang w:eastAsia="ar-SA"/>
        </w:rPr>
      </w:pPr>
    </w:p>
    <w:p w14:paraId="3A382A92" w14:textId="77777777" w:rsidR="00920D96" w:rsidRPr="00400178" w:rsidRDefault="00920D96" w:rsidP="00920D96">
      <w:pPr>
        <w:suppressAutoHyphens/>
        <w:rPr>
          <w:rFonts w:ascii="Garamond" w:hAnsi="Garamond" w:cs="Arial"/>
          <w:sz w:val="22"/>
          <w:szCs w:val="22"/>
          <w:lang w:eastAsia="ar-SA"/>
        </w:rPr>
      </w:pPr>
    </w:p>
    <w:p w14:paraId="17C600B4" w14:textId="77777777" w:rsidR="00920D96" w:rsidRPr="00400178" w:rsidRDefault="00920D96" w:rsidP="00920D96">
      <w:pPr>
        <w:suppressAutoHyphens/>
        <w:rPr>
          <w:rFonts w:ascii="Garamond" w:hAnsi="Garamond" w:cs="Arial"/>
          <w:sz w:val="22"/>
          <w:szCs w:val="22"/>
          <w:lang w:eastAsia="ar-SA"/>
        </w:rPr>
      </w:pPr>
    </w:p>
    <w:p w14:paraId="2215AED1" w14:textId="77777777" w:rsidR="00920D96" w:rsidRPr="00400178" w:rsidRDefault="00920D96" w:rsidP="00920D96">
      <w:pPr>
        <w:jc w:val="right"/>
        <w:rPr>
          <w:rFonts w:ascii="Garamond" w:hAnsi="Garamond" w:cs="Calibri"/>
          <w:b/>
          <w:sz w:val="22"/>
          <w:szCs w:val="22"/>
        </w:rPr>
      </w:pPr>
      <w:r w:rsidRPr="00400178">
        <w:rPr>
          <w:rFonts w:ascii="Garamond" w:hAnsi="Garamond" w:cs="Calibri"/>
          <w:b/>
          <w:sz w:val="22"/>
          <w:szCs w:val="22"/>
        </w:rPr>
        <w:t>________________________________</w:t>
      </w:r>
    </w:p>
    <w:p w14:paraId="34E04EF5" w14:textId="77777777" w:rsidR="00920D96" w:rsidRPr="00400178" w:rsidRDefault="00920D96" w:rsidP="00920D96">
      <w:pPr>
        <w:jc w:val="right"/>
        <w:rPr>
          <w:rFonts w:ascii="Garamond" w:hAnsi="Garamond" w:cs="Calibri"/>
          <w:bCs/>
          <w:sz w:val="22"/>
          <w:szCs w:val="22"/>
        </w:rPr>
      </w:pPr>
      <w:r w:rsidRPr="00362DEC">
        <w:rPr>
          <w:rFonts w:ascii="Garamond" w:hAnsi="Garamond" w:cs="Calibri"/>
          <w:bCs/>
          <w:sz w:val="22"/>
          <w:szCs w:val="22"/>
          <w:highlight w:val="lightGray"/>
        </w:rPr>
        <w:t>Obchodné meno uchádzača</w:t>
      </w:r>
      <w:r w:rsidRPr="00400178">
        <w:rPr>
          <w:rFonts w:ascii="Garamond" w:hAnsi="Garamond" w:cs="Calibri"/>
          <w:bCs/>
          <w:sz w:val="22"/>
          <w:szCs w:val="22"/>
        </w:rPr>
        <w:t xml:space="preserve">, </w:t>
      </w:r>
    </w:p>
    <w:p w14:paraId="1C41EE57" w14:textId="77777777" w:rsidR="00920D96" w:rsidRPr="00400178" w:rsidRDefault="00920D96" w:rsidP="00920D96">
      <w:pPr>
        <w:jc w:val="right"/>
        <w:rPr>
          <w:rFonts w:ascii="Garamond" w:hAnsi="Garamond" w:cs="Calibri"/>
          <w:bCs/>
          <w:sz w:val="22"/>
          <w:szCs w:val="22"/>
        </w:rPr>
      </w:pPr>
      <w:r w:rsidRPr="00362DEC">
        <w:rPr>
          <w:rFonts w:ascii="Garamond" w:hAnsi="Garamond" w:cs="Calibri"/>
          <w:bCs/>
          <w:sz w:val="22"/>
          <w:szCs w:val="22"/>
          <w:highlight w:val="lightGray"/>
        </w:rPr>
        <w:t>Meno, funkcia a podpis osoby oprávnenej konať za uchádzača</w:t>
      </w:r>
      <w:r w:rsidRPr="00400178">
        <w:rPr>
          <w:rStyle w:val="Odkaznapoznmkupodiarou"/>
          <w:rFonts w:ascii="Garamond" w:hAnsi="Garamond" w:cs="Calibri"/>
          <w:bCs/>
          <w:sz w:val="22"/>
          <w:szCs w:val="22"/>
        </w:rPr>
        <w:footnoteReference w:id="1"/>
      </w:r>
    </w:p>
    <w:p w14:paraId="7D355932" w14:textId="77777777" w:rsidR="00062A74" w:rsidRDefault="00062A74"/>
    <w:sectPr w:rsidR="00062A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D8E2B" w14:textId="77777777" w:rsidR="00920D96" w:rsidRDefault="00920D96" w:rsidP="00920D96">
      <w:r>
        <w:separator/>
      </w:r>
    </w:p>
  </w:endnote>
  <w:endnote w:type="continuationSeparator" w:id="0">
    <w:p w14:paraId="0239BDB6" w14:textId="77777777" w:rsidR="00920D96" w:rsidRDefault="00920D96" w:rsidP="00920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56B86" w14:textId="77777777" w:rsidR="00920D96" w:rsidRDefault="00920D96" w:rsidP="00920D96">
      <w:r>
        <w:separator/>
      </w:r>
    </w:p>
  </w:footnote>
  <w:footnote w:type="continuationSeparator" w:id="0">
    <w:p w14:paraId="453B1226" w14:textId="77777777" w:rsidR="00920D96" w:rsidRDefault="00920D96" w:rsidP="00920D96">
      <w:r>
        <w:continuationSeparator/>
      </w:r>
    </w:p>
  </w:footnote>
  <w:footnote w:id="1">
    <w:p w14:paraId="28613136" w14:textId="77777777" w:rsidR="00920D96" w:rsidRPr="00E260F0" w:rsidRDefault="00920D96" w:rsidP="00920D96">
      <w:pPr>
        <w:pStyle w:val="Textpoznmkypodiarou"/>
        <w:rPr>
          <w:rFonts w:ascii="Garamond" w:hAnsi="Garamond"/>
        </w:rPr>
      </w:pPr>
      <w:r w:rsidRPr="00E260F0">
        <w:rPr>
          <w:rStyle w:val="Odkaznapoznmkupodiarou"/>
          <w:rFonts w:ascii="Garamond" w:hAnsi="Garamond"/>
        </w:rPr>
        <w:footnoteRef/>
      </w:r>
      <w:r w:rsidRPr="00E260F0">
        <w:rPr>
          <w:rFonts w:ascii="Garamond" w:hAnsi="Garamond"/>
        </w:rPr>
        <w:t xml:space="preserve"> Podpis štatutárneho orgánu alebo osoby oprávnenej konať v mene uchádzača na základe písomného plnomocenstva, ktoré musí byť predložené spolu s cenovou ponukou.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4B6313"/>
    <w:multiLevelType w:val="hybridMultilevel"/>
    <w:tmpl w:val="4B320BA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026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D96"/>
    <w:rsid w:val="00062A74"/>
    <w:rsid w:val="00104604"/>
    <w:rsid w:val="001A0E96"/>
    <w:rsid w:val="002E36EF"/>
    <w:rsid w:val="00503D66"/>
    <w:rsid w:val="00616BBF"/>
    <w:rsid w:val="008416CD"/>
    <w:rsid w:val="00920D96"/>
    <w:rsid w:val="00B079E7"/>
    <w:rsid w:val="00FC0488"/>
    <w:rsid w:val="00FE5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95C12"/>
  <w15:chartTrackingRefBased/>
  <w15:docId w15:val="{BB99B0C2-F7E9-457D-A9D1-D73432E70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20D96"/>
    <w:pPr>
      <w:spacing w:after="0" w:line="240" w:lineRule="auto"/>
      <w:jc w:val="both"/>
    </w:pPr>
    <w:rPr>
      <w:rFonts w:ascii="Arial" w:eastAsia="Times New Roman" w:hAnsi="Arial" w:cs="Times New Roman"/>
      <w:kern w:val="0"/>
      <w:sz w:val="24"/>
      <w:szCs w:val="20"/>
      <w14:ligatures w14:val="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,Bullet Number,lp1,lp11,List Paragraph11,Bullet 1,Use Case List Paragraph,List Paragraph1,Bullet List,FooterText,numbered,Paragraphe de liste1,ODRAZKY PRVA UROVEN,List Paragraph,Nad,Odstavec cíl se seznamem,Odstavec_muj"/>
    <w:basedOn w:val="Normlny"/>
    <w:link w:val="OdsekzoznamuChar"/>
    <w:uiPriority w:val="1"/>
    <w:qFormat/>
    <w:rsid w:val="00920D96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styleId="Zkladntext">
    <w:name w:val="Body Text"/>
    <w:basedOn w:val="Normlny"/>
    <w:link w:val="ZkladntextChar"/>
    <w:uiPriority w:val="99"/>
    <w:unhideWhenUsed/>
    <w:rsid w:val="00920D96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rsid w:val="00920D96"/>
    <w:rPr>
      <w:rFonts w:ascii="Arial" w:eastAsia="Times New Roman" w:hAnsi="Arial" w:cs="Times New Roman"/>
      <w:kern w:val="0"/>
      <w:sz w:val="24"/>
      <w:szCs w:val="20"/>
      <w14:ligatures w14:val="none"/>
    </w:rPr>
  </w:style>
  <w:style w:type="character" w:customStyle="1" w:styleId="OdsekzoznamuChar">
    <w:name w:val="Odsek zoznamu Char"/>
    <w:aliases w:val="body Char,Odsek zoznamu2 Char,Bullet Number Char,lp1 Char,lp11 Char,List Paragraph11 Char,Bullet 1 Char,Use Case List Paragraph Char,List Paragraph1 Char,Bullet List Char,FooterText Char,numbered Char,Paragraphe de liste1 Char"/>
    <w:link w:val="Odsekzoznamu"/>
    <w:uiPriority w:val="1"/>
    <w:qFormat/>
    <w:locked/>
    <w:rsid w:val="00920D96"/>
    <w:rPr>
      <w:kern w:val="0"/>
      <w14:ligatures w14:val="none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920D96"/>
    <w:rPr>
      <w:sz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920D96"/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styleId="Odkaznapoznmkupodiarou">
    <w:name w:val="footnote reference"/>
    <w:basedOn w:val="Predvolenpsmoodseku"/>
    <w:uiPriority w:val="99"/>
    <w:unhideWhenUsed/>
    <w:rsid w:val="00920D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Cencerová Lucia</dc:creator>
  <cp:keywords/>
  <dc:description/>
  <cp:lastModifiedBy>Cencerová Lucia</cp:lastModifiedBy>
  <cp:revision>6</cp:revision>
  <dcterms:created xsi:type="dcterms:W3CDTF">2023-09-05T16:51:00Z</dcterms:created>
  <dcterms:modified xsi:type="dcterms:W3CDTF">2026-06-02T20:51:00Z</dcterms:modified>
</cp:coreProperties>
</file>